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B350CE" w14:textId="77777777" w:rsidR="00C6522D" w:rsidRPr="0033254A" w:rsidRDefault="00C6522D" w:rsidP="0075327E">
      <w:pPr>
        <w:rPr>
          <w:rFonts w:ascii="Arial" w:hAnsi="Arial" w:cs="Arial"/>
          <w:b/>
        </w:rPr>
      </w:pPr>
    </w:p>
    <w:p w14:paraId="23B8CB0E" w14:textId="77777777" w:rsidR="0075327E" w:rsidRPr="0033254A" w:rsidRDefault="0075327E" w:rsidP="0075327E">
      <w:pPr>
        <w:rPr>
          <w:rFonts w:ascii="Arial" w:hAnsi="Arial" w:cs="Arial"/>
          <w:b/>
        </w:rPr>
      </w:pPr>
    </w:p>
    <w:p w14:paraId="0352942F" w14:textId="30E18EE2" w:rsidR="0075327E" w:rsidRPr="00503DAB" w:rsidRDefault="0075327E" w:rsidP="0075327E">
      <w:pPr>
        <w:rPr>
          <w:rFonts w:ascii="Arial" w:hAnsi="Arial" w:cs="Arial"/>
        </w:rPr>
      </w:pPr>
      <w:r w:rsidRPr="00503DAB">
        <w:rPr>
          <w:rFonts w:ascii="Arial" w:hAnsi="Arial" w:cs="Arial"/>
          <w:b/>
        </w:rPr>
        <w:t>Our Ref</w:t>
      </w:r>
      <w:r w:rsidRPr="00503DAB">
        <w:rPr>
          <w:rFonts w:ascii="Arial" w:hAnsi="Arial" w:cs="Arial"/>
        </w:rPr>
        <w:t xml:space="preserve">: </w:t>
      </w:r>
      <w:r w:rsidR="00AE46FE" w:rsidRPr="00AE46FE">
        <w:rPr>
          <w:rFonts w:ascii="Arial" w:hAnsi="Arial" w:cs="Arial"/>
          <w:b/>
        </w:rPr>
        <w:t>EE_99636_MBNL_BAR040_3UK_S0458</w:t>
      </w:r>
    </w:p>
    <w:p w14:paraId="120B8D1E" w14:textId="77777777" w:rsidR="0075327E" w:rsidRPr="00503DAB" w:rsidRDefault="0075327E" w:rsidP="0075327E">
      <w:pPr>
        <w:rPr>
          <w:rFonts w:ascii="Arial" w:hAnsi="Arial" w:cs="Arial"/>
        </w:rPr>
      </w:pPr>
    </w:p>
    <w:p w14:paraId="6BEF770D" w14:textId="77777777" w:rsidR="00AE46FE" w:rsidRPr="00B7071A" w:rsidRDefault="00AE46FE" w:rsidP="00AE46FE">
      <w:pPr>
        <w:rPr>
          <w:rFonts w:ascii="Helvetica" w:hAnsi="Helvetica"/>
          <w:color w:val="000000"/>
        </w:rPr>
      </w:pPr>
      <w:r w:rsidRPr="00B7071A">
        <w:rPr>
          <w:rFonts w:ascii="Helvetica" w:hAnsi="Helvetica"/>
          <w:color w:val="000000"/>
        </w:rPr>
        <w:t>The Chief Planning Officer</w:t>
      </w:r>
    </w:p>
    <w:p w14:paraId="5CB725C2" w14:textId="77777777" w:rsidR="00AE46FE" w:rsidRPr="00B7071A" w:rsidRDefault="00AE46FE" w:rsidP="00AE46FE">
      <w:pPr>
        <w:rPr>
          <w:rFonts w:ascii="Helvetica" w:hAnsi="Helvetica"/>
          <w:color w:val="000000"/>
        </w:rPr>
      </w:pPr>
      <w:r w:rsidRPr="00B7071A">
        <w:rPr>
          <w:rFonts w:ascii="Helvetica" w:hAnsi="Helvetica"/>
          <w:color w:val="000000"/>
        </w:rPr>
        <w:t xml:space="preserve">Planning and Transportation Service </w:t>
      </w:r>
    </w:p>
    <w:p w14:paraId="79305D03" w14:textId="77777777" w:rsidR="00AE46FE" w:rsidRPr="00B7071A" w:rsidRDefault="00AE46FE" w:rsidP="00AE46FE">
      <w:r w:rsidRPr="00B7071A">
        <w:rPr>
          <w:rFonts w:ascii="Helvetica" w:hAnsi="Helvetica"/>
          <w:color w:val="000000"/>
        </w:rPr>
        <w:t>Planning and Building Control</w:t>
      </w:r>
      <w:r w:rsidRPr="00B7071A">
        <w:rPr>
          <w:rFonts w:ascii="Helvetica" w:hAnsi="Helvetica"/>
          <w:color w:val="000000"/>
        </w:rPr>
        <w:br/>
        <w:t>Barnsley MBC</w:t>
      </w:r>
      <w:r w:rsidRPr="00B7071A">
        <w:rPr>
          <w:rFonts w:ascii="Helvetica" w:hAnsi="Helvetica"/>
          <w:color w:val="000000"/>
        </w:rPr>
        <w:br/>
        <w:t>PO Box 634</w:t>
      </w:r>
      <w:r w:rsidRPr="00B7071A">
        <w:rPr>
          <w:rFonts w:ascii="Helvetica" w:hAnsi="Helvetica"/>
          <w:color w:val="000000"/>
        </w:rPr>
        <w:br/>
        <w:t>Barnsley</w:t>
      </w:r>
      <w:r w:rsidRPr="00B7071A">
        <w:rPr>
          <w:rFonts w:ascii="Helvetica" w:hAnsi="Helvetica"/>
          <w:color w:val="000000"/>
        </w:rPr>
        <w:br/>
        <w:t>S70 9GG</w:t>
      </w:r>
    </w:p>
    <w:p w14:paraId="4A8B7E2D" w14:textId="59C2D47C" w:rsidR="00A83A6A" w:rsidRPr="00503DAB" w:rsidRDefault="00F717D9" w:rsidP="0075327E">
      <w:pPr>
        <w:rPr>
          <w:rFonts w:ascii="Arial" w:hAnsi="Arial" w:cs="Arial"/>
          <w:b/>
          <w:color w:val="000000" w:themeColor="text1"/>
        </w:rPr>
      </w:pPr>
      <w:r w:rsidRPr="00503DAB">
        <w:rPr>
          <w:rStyle w:val="Emphasis"/>
          <w:rFonts w:ascii="Arial" w:hAnsi="Arial" w:cs="Arial"/>
          <w:b/>
          <w:bCs/>
          <w:i w:val="0"/>
          <w:iCs w:val="0"/>
          <w:color w:val="000000" w:themeColor="text1"/>
          <w:shd w:val="clear" w:color="auto" w:fill="FFFFFF"/>
        </w:rPr>
        <w:tab/>
      </w:r>
      <w:r w:rsidRPr="00503DAB">
        <w:rPr>
          <w:rStyle w:val="Emphasis"/>
          <w:rFonts w:ascii="Arial" w:hAnsi="Arial" w:cs="Arial"/>
          <w:b/>
          <w:bCs/>
          <w:i w:val="0"/>
          <w:iCs w:val="0"/>
          <w:color w:val="000000" w:themeColor="text1"/>
          <w:shd w:val="clear" w:color="auto" w:fill="FFFFFF"/>
        </w:rPr>
        <w:tab/>
      </w:r>
      <w:r w:rsidRPr="00503DAB">
        <w:rPr>
          <w:rStyle w:val="Emphasis"/>
          <w:rFonts w:ascii="Arial" w:hAnsi="Arial" w:cs="Arial"/>
          <w:b/>
          <w:bCs/>
          <w:i w:val="0"/>
          <w:iCs w:val="0"/>
          <w:color w:val="000000" w:themeColor="text1"/>
          <w:shd w:val="clear" w:color="auto" w:fill="FFFFFF"/>
        </w:rPr>
        <w:tab/>
      </w:r>
      <w:r w:rsidRPr="00503DAB">
        <w:rPr>
          <w:rStyle w:val="Emphasis"/>
          <w:rFonts w:ascii="Arial" w:hAnsi="Arial" w:cs="Arial"/>
          <w:b/>
          <w:bCs/>
          <w:i w:val="0"/>
          <w:iCs w:val="0"/>
          <w:color w:val="000000" w:themeColor="text1"/>
          <w:shd w:val="clear" w:color="auto" w:fill="FFFFFF"/>
        </w:rPr>
        <w:tab/>
      </w:r>
      <w:r w:rsidRPr="00503DAB">
        <w:rPr>
          <w:rStyle w:val="Emphasis"/>
          <w:rFonts w:ascii="Arial" w:hAnsi="Arial" w:cs="Arial"/>
          <w:b/>
          <w:bCs/>
          <w:i w:val="0"/>
          <w:iCs w:val="0"/>
          <w:color w:val="000000" w:themeColor="text1"/>
          <w:shd w:val="clear" w:color="auto" w:fill="FFFFFF"/>
        </w:rPr>
        <w:tab/>
      </w:r>
      <w:r w:rsidRPr="00503DAB">
        <w:rPr>
          <w:rStyle w:val="Emphasis"/>
          <w:rFonts w:ascii="Arial" w:hAnsi="Arial" w:cs="Arial"/>
          <w:b/>
          <w:bCs/>
          <w:i w:val="0"/>
          <w:iCs w:val="0"/>
          <w:color w:val="000000" w:themeColor="text1"/>
          <w:shd w:val="clear" w:color="auto" w:fill="FFFFFF"/>
        </w:rPr>
        <w:tab/>
      </w:r>
      <w:r w:rsidRPr="00503DAB">
        <w:rPr>
          <w:rStyle w:val="Emphasis"/>
          <w:rFonts w:ascii="Arial" w:hAnsi="Arial" w:cs="Arial"/>
          <w:b/>
          <w:bCs/>
          <w:i w:val="0"/>
          <w:iCs w:val="0"/>
          <w:color w:val="000000" w:themeColor="text1"/>
          <w:shd w:val="clear" w:color="auto" w:fill="FFFFFF"/>
        </w:rPr>
        <w:tab/>
      </w:r>
      <w:r w:rsidRPr="00503DAB">
        <w:rPr>
          <w:rStyle w:val="Emphasis"/>
          <w:rFonts w:ascii="Arial" w:hAnsi="Arial" w:cs="Arial"/>
          <w:b/>
          <w:bCs/>
          <w:i w:val="0"/>
          <w:iCs w:val="0"/>
          <w:color w:val="000000" w:themeColor="text1"/>
          <w:shd w:val="clear" w:color="auto" w:fill="FFFFFF"/>
        </w:rPr>
        <w:tab/>
      </w:r>
      <w:r w:rsidRPr="00503DAB">
        <w:rPr>
          <w:rStyle w:val="Emphasis"/>
          <w:rFonts w:ascii="Arial" w:hAnsi="Arial" w:cs="Arial"/>
          <w:b/>
          <w:bCs/>
          <w:i w:val="0"/>
          <w:iCs w:val="0"/>
          <w:color w:val="000000" w:themeColor="text1"/>
          <w:shd w:val="clear" w:color="auto" w:fill="FFFFFF"/>
        </w:rPr>
        <w:tab/>
      </w:r>
      <w:r w:rsidR="00C6522D" w:rsidRPr="00503DAB">
        <w:rPr>
          <w:rFonts w:ascii="Arial" w:hAnsi="Arial" w:cs="Arial"/>
          <w:color w:val="000000" w:themeColor="text1"/>
        </w:rPr>
        <w:t xml:space="preserve"> </w:t>
      </w:r>
    </w:p>
    <w:p w14:paraId="5B3B1A2F" w14:textId="6691CD53" w:rsidR="00D81E7D" w:rsidRPr="0033254A" w:rsidRDefault="00AE46FE" w:rsidP="0075327E">
      <w:pPr>
        <w:pStyle w:val="BodyTextIndent"/>
        <w:ind w:left="0"/>
        <w:rPr>
          <w:rFonts w:ascii="Arial" w:hAnsi="Arial" w:cs="Arial"/>
          <w:sz w:val="24"/>
          <w:szCs w:val="24"/>
        </w:rPr>
      </w:pPr>
      <w:r w:rsidRPr="00AE46FE">
        <w:rPr>
          <w:rFonts w:ascii="Arial" w:hAnsi="Arial" w:cs="Arial"/>
          <w:sz w:val="24"/>
          <w:szCs w:val="24"/>
        </w:rPr>
        <w:t xml:space="preserve">08 </w:t>
      </w:r>
      <w:r w:rsidR="00BB2BBD" w:rsidRPr="00AE46FE">
        <w:rPr>
          <w:rFonts w:ascii="Arial" w:hAnsi="Arial" w:cs="Arial"/>
          <w:sz w:val="24"/>
          <w:szCs w:val="24"/>
        </w:rPr>
        <w:t>April 2019</w:t>
      </w:r>
    </w:p>
    <w:p w14:paraId="74716D1E" w14:textId="77777777" w:rsidR="00C6522D" w:rsidRPr="0033254A" w:rsidRDefault="00C6522D" w:rsidP="0075327E">
      <w:pPr>
        <w:rPr>
          <w:rFonts w:ascii="Arial" w:hAnsi="Arial" w:cs="Arial"/>
        </w:rPr>
      </w:pPr>
    </w:p>
    <w:p w14:paraId="72EB832B" w14:textId="77777777" w:rsidR="0075327E" w:rsidRPr="0033254A" w:rsidRDefault="0075327E" w:rsidP="0075327E">
      <w:pPr>
        <w:pStyle w:val="heading2text"/>
        <w:ind w:left="0"/>
        <w:rPr>
          <w:rFonts w:ascii="Arial" w:hAnsi="Arial" w:cs="Arial"/>
          <w:lang w:val="en-US"/>
        </w:rPr>
      </w:pPr>
      <w:r w:rsidRPr="0033254A">
        <w:rPr>
          <w:rFonts w:ascii="Arial" w:hAnsi="Arial" w:cs="Arial"/>
        </w:rPr>
        <w:t>Dear Sir/Madam</w:t>
      </w:r>
    </w:p>
    <w:p w14:paraId="5013FAA9" w14:textId="77777777" w:rsidR="0075327E" w:rsidRPr="00BB2BBD" w:rsidRDefault="0075327E" w:rsidP="0075327E">
      <w:pPr>
        <w:pStyle w:val="heading2text"/>
        <w:spacing w:after="0"/>
        <w:ind w:left="0"/>
        <w:rPr>
          <w:rFonts w:ascii="Arial" w:hAnsi="Arial" w:cs="Arial"/>
          <w:b/>
        </w:rPr>
      </w:pPr>
      <w:r w:rsidRPr="00BB2BBD">
        <w:rPr>
          <w:rFonts w:ascii="Arial" w:hAnsi="Arial" w:cs="Arial"/>
          <w:b/>
        </w:rPr>
        <w:t>MBNL (EE (UK) LTD AND H3G (UK) LTD)</w:t>
      </w:r>
    </w:p>
    <w:p w14:paraId="7715BE3A" w14:textId="377CF5F3" w:rsidR="0033254A" w:rsidRPr="00655C1C" w:rsidRDefault="0075327E" w:rsidP="007B2F43">
      <w:pPr>
        <w:jc w:val="both"/>
        <w:rPr>
          <w:rFonts w:ascii="Arial" w:hAnsi="Arial" w:cs="Arial"/>
          <w:b/>
        </w:rPr>
      </w:pPr>
      <w:r w:rsidRPr="00655C1C">
        <w:rPr>
          <w:rFonts w:ascii="Arial" w:hAnsi="Arial" w:cs="Arial"/>
          <w:b/>
        </w:rPr>
        <w:t xml:space="preserve">FULL PLANNING APPLICATION FOR THE UPGRADE OF EXISTING ELECTRONIC COMMUNICATIONS BASE STATION, </w:t>
      </w:r>
      <w:r w:rsidR="00AE46FE" w:rsidRPr="00AE46FE">
        <w:rPr>
          <w:rFonts w:ascii="Arial" w:hAnsi="Arial" w:cs="Arial"/>
          <w:b/>
        </w:rPr>
        <w:t>EE_99636_MBNL_BAR040_3UK_S0458_EXISTING MAST, HAULAGE YARD, WEST ROAD, POGMOOR, BARNSLEY, S75 2DH NGR E: 432931 N:406517</w:t>
      </w:r>
    </w:p>
    <w:p w14:paraId="121D4280" w14:textId="77777777" w:rsidR="007B2F43" w:rsidRPr="007B2F43" w:rsidRDefault="007B2F43" w:rsidP="007B2F43">
      <w:pPr>
        <w:jc w:val="both"/>
        <w:rPr>
          <w:rFonts w:ascii="Arial" w:hAnsi="Arial" w:cs="Arial"/>
          <w:b/>
          <w:sz w:val="20"/>
          <w:szCs w:val="20"/>
        </w:rPr>
      </w:pPr>
    </w:p>
    <w:p w14:paraId="7D428BD1" w14:textId="77777777" w:rsidR="003815D5" w:rsidRDefault="0033254A" w:rsidP="003815D5">
      <w:pPr>
        <w:pStyle w:val="NoSpacing"/>
        <w:jc w:val="both"/>
        <w:rPr>
          <w:rStyle w:val="apple-converted-space"/>
          <w:rFonts w:ascii="Arial" w:hAnsi="Arial" w:cs="Arial"/>
          <w:color w:val="000000"/>
          <w:sz w:val="24"/>
          <w:szCs w:val="24"/>
        </w:rPr>
      </w:pPr>
      <w:r w:rsidRPr="0033254A">
        <w:rPr>
          <w:rFonts w:ascii="Arial" w:hAnsi="Arial" w:cs="Arial"/>
          <w:sz w:val="24"/>
          <w:szCs w:val="24"/>
        </w:rPr>
        <w:t>This submission is a full planning application and is in accordance with the Electronic Communications Code (as amended) for permission for the development of:</w:t>
      </w:r>
      <w:r w:rsidRPr="0033254A">
        <w:rPr>
          <w:rStyle w:val="apple-converted-space"/>
          <w:rFonts w:ascii="Arial" w:hAnsi="Arial" w:cs="Arial"/>
          <w:color w:val="000000"/>
          <w:sz w:val="24"/>
          <w:szCs w:val="24"/>
        </w:rPr>
        <w:t> </w:t>
      </w:r>
    </w:p>
    <w:p w14:paraId="3F26FA4A" w14:textId="77777777" w:rsidR="003815D5" w:rsidRPr="00495F61" w:rsidRDefault="003815D5" w:rsidP="003815D5">
      <w:pPr>
        <w:pStyle w:val="NoSpacing"/>
        <w:jc w:val="both"/>
        <w:rPr>
          <w:rStyle w:val="apple-converted-space"/>
          <w:rFonts w:ascii="Arial" w:hAnsi="Arial" w:cs="Arial"/>
          <w:color w:val="000000"/>
          <w:sz w:val="24"/>
          <w:szCs w:val="24"/>
        </w:rPr>
      </w:pPr>
    </w:p>
    <w:p w14:paraId="063FD0CB" w14:textId="0FDE5F79" w:rsidR="00AE46FE" w:rsidRPr="001E7788" w:rsidRDefault="00AE46FE" w:rsidP="00AE46FE">
      <w:pPr>
        <w:pStyle w:val="NoSpacing"/>
        <w:jc w:val="both"/>
        <w:rPr>
          <w:rFonts w:ascii="Arial" w:hAnsi="Arial" w:cs="Arial"/>
          <w:i/>
          <w:iCs/>
          <w:sz w:val="24"/>
          <w:szCs w:val="24"/>
        </w:rPr>
      </w:pPr>
      <w:r w:rsidRPr="001E7788">
        <w:rPr>
          <w:rFonts w:ascii="Arial" w:hAnsi="Arial" w:cs="Arial"/>
          <w:i/>
          <w:iCs/>
          <w:sz w:val="24"/>
          <w:szCs w:val="24"/>
        </w:rPr>
        <w:t xml:space="preserve">The replacement of an existing 25.0m monopole with a 30.0m high-capacity monopole supporting 6 no antenna apertures, 4 no  dishes, together with </w:t>
      </w:r>
      <w:r>
        <w:rPr>
          <w:rFonts w:ascii="Arial" w:hAnsi="Arial" w:cs="Arial"/>
          <w:i/>
          <w:iCs/>
          <w:sz w:val="24"/>
          <w:szCs w:val="24"/>
        </w:rPr>
        <w:t xml:space="preserve">internal works to existing </w:t>
      </w:r>
      <w:r w:rsidRPr="001E7788">
        <w:rPr>
          <w:rFonts w:ascii="Arial" w:hAnsi="Arial" w:cs="Arial"/>
          <w:i/>
          <w:iCs/>
          <w:sz w:val="24"/>
          <w:szCs w:val="24"/>
        </w:rPr>
        <w:t xml:space="preserve">equipment cabinets and ancillary development thereto </w:t>
      </w:r>
    </w:p>
    <w:p w14:paraId="292A8529" w14:textId="77777777" w:rsidR="00F25923" w:rsidRDefault="00F25923" w:rsidP="0075327E">
      <w:pPr>
        <w:pStyle w:val="heading2text"/>
        <w:spacing w:after="0"/>
        <w:ind w:left="0"/>
        <w:rPr>
          <w:rFonts w:ascii="Arial" w:hAnsi="Arial" w:cs="Arial"/>
        </w:rPr>
      </w:pPr>
    </w:p>
    <w:p w14:paraId="7DF6079F" w14:textId="77777777" w:rsidR="0075327E" w:rsidRPr="0033254A" w:rsidRDefault="0075327E" w:rsidP="0075327E">
      <w:pPr>
        <w:pStyle w:val="heading2text"/>
        <w:spacing w:after="120"/>
        <w:ind w:left="0"/>
        <w:rPr>
          <w:rFonts w:ascii="Arial" w:hAnsi="Arial" w:cs="Arial"/>
          <w:lang w:val="en-US"/>
        </w:rPr>
      </w:pPr>
      <w:r w:rsidRPr="0033254A">
        <w:rPr>
          <w:rFonts w:ascii="Arial" w:hAnsi="Arial" w:cs="Arial"/>
          <w:lang w:val="en-US"/>
        </w:rPr>
        <w:t>Please find enclosed the associated application package comprising: -</w:t>
      </w:r>
    </w:p>
    <w:p w14:paraId="628F5DC3" w14:textId="0586EE94" w:rsidR="0075327E" w:rsidRPr="0033254A" w:rsidRDefault="0075327E" w:rsidP="0075327E">
      <w:pPr>
        <w:pStyle w:val="NoSpacing"/>
        <w:numPr>
          <w:ilvl w:val="0"/>
          <w:numId w:val="2"/>
        </w:numPr>
        <w:rPr>
          <w:rFonts w:ascii="Arial" w:hAnsi="Arial" w:cs="Arial"/>
          <w:sz w:val="24"/>
          <w:szCs w:val="24"/>
          <w:lang w:val="en-US"/>
        </w:rPr>
      </w:pPr>
      <w:r w:rsidRPr="0033254A">
        <w:rPr>
          <w:rFonts w:ascii="Arial" w:hAnsi="Arial" w:cs="Arial"/>
          <w:sz w:val="24"/>
          <w:szCs w:val="24"/>
          <w:lang w:val="en-US"/>
        </w:rPr>
        <w:t>Planning application form and certificates</w:t>
      </w:r>
      <w:r w:rsidR="009929C6">
        <w:rPr>
          <w:rFonts w:ascii="Arial" w:hAnsi="Arial" w:cs="Arial"/>
          <w:sz w:val="24"/>
          <w:szCs w:val="24"/>
          <w:lang w:val="en-US"/>
        </w:rPr>
        <w:t xml:space="preserve">. </w:t>
      </w:r>
    </w:p>
    <w:p w14:paraId="68542EBB" w14:textId="74EA3D33" w:rsidR="0075327E" w:rsidRPr="0033254A" w:rsidRDefault="0075327E" w:rsidP="0075327E">
      <w:pPr>
        <w:pStyle w:val="NoSpacing"/>
        <w:numPr>
          <w:ilvl w:val="0"/>
          <w:numId w:val="2"/>
        </w:numPr>
        <w:rPr>
          <w:rFonts w:ascii="Arial" w:hAnsi="Arial" w:cs="Arial"/>
          <w:sz w:val="24"/>
          <w:szCs w:val="24"/>
          <w:lang w:val="en-US"/>
        </w:rPr>
      </w:pPr>
      <w:r w:rsidRPr="0033254A">
        <w:rPr>
          <w:rFonts w:ascii="Arial" w:hAnsi="Arial" w:cs="Arial"/>
          <w:sz w:val="24"/>
          <w:szCs w:val="24"/>
          <w:lang w:val="en-US"/>
        </w:rPr>
        <w:t>Location plan drawn to a scale of 1:1250, with the site outline</w:t>
      </w:r>
      <w:r w:rsidR="008B617F">
        <w:rPr>
          <w:rFonts w:ascii="Arial" w:hAnsi="Arial" w:cs="Arial"/>
          <w:sz w:val="24"/>
          <w:szCs w:val="24"/>
          <w:lang w:val="en-US"/>
        </w:rPr>
        <w:t xml:space="preserve">d in red, drawing </w:t>
      </w:r>
      <w:r w:rsidR="008B617F" w:rsidRPr="00B54979">
        <w:rPr>
          <w:rFonts w:ascii="Arial" w:hAnsi="Arial" w:cs="Arial"/>
          <w:sz w:val="24"/>
          <w:szCs w:val="24"/>
          <w:lang w:val="en-US"/>
        </w:rPr>
        <w:t xml:space="preserve">reference: </w:t>
      </w:r>
      <w:r w:rsidR="00AE46FE">
        <w:rPr>
          <w:rFonts w:ascii="Arial" w:hAnsi="Arial" w:cs="Arial"/>
          <w:sz w:val="24"/>
          <w:szCs w:val="24"/>
          <w:lang w:val="en-US"/>
        </w:rPr>
        <w:t>99636</w:t>
      </w:r>
      <w:r w:rsidR="008B617F" w:rsidRPr="00B54979">
        <w:rPr>
          <w:rFonts w:ascii="Arial" w:hAnsi="Arial" w:cs="Arial"/>
          <w:sz w:val="24"/>
          <w:szCs w:val="24"/>
          <w:lang w:val="en-US"/>
        </w:rPr>
        <w:t>/GA/A</w:t>
      </w:r>
      <w:r w:rsidR="00B54979" w:rsidRPr="00B54979">
        <w:rPr>
          <w:rFonts w:ascii="Arial" w:hAnsi="Arial" w:cs="Arial"/>
          <w:sz w:val="24"/>
          <w:szCs w:val="24"/>
          <w:lang w:val="en-US"/>
        </w:rPr>
        <w:t xml:space="preserve"> Site Location Plan</w:t>
      </w:r>
      <w:r w:rsidR="00B54979">
        <w:rPr>
          <w:rFonts w:ascii="Arial" w:hAnsi="Arial" w:cs="Arial"/>
          <w:sz w:val="24"/>
          <w:szCs w:val="24"/>
          <w:lang w:val="en-US"/>
        </w:rPr>
        <w:t xml:space="preserve"> </w:t>
      </w:r>
      <w:r w:rsidR="009929C6">
        <w:rPr>
          <w:rFonts w:ascii="Arial" w:hAnsi="Arial" w:cs="Arial"/>
          <w:sz w:val="24"/>
          <w:szCs w:val="24"/>
          <w:lang w:val="en-US"/>
        </w:rPr>
        <w:t>.</w:t>
      </w:r>
    </w:p>
    <w:p w14:paraId="76B8191F" w14:textId="10BF79CA" w:rsidR="0075327E" w:rsidRPr="00B54979" w:rsidRDefault="0075327E" w:rsidP="0075327E">
      <w:pPr>
        <w:pStyle w:val="NoSpacing"/>
        <w:numPr>
          <w:ilvl w:val="0"/>
          <w:numId w:val="2"/>
        </w:numPr>
        <w:rPr>
          <w:rFonts w:ascii="Arial" w:hAnsi="Arial" w:cs="Arial"/>
          <w:sz w:val="24"/>
          <w:szCs w:val="24"/>
          <w:lang w:val="en-US"/>
        </w:rPr>
      </w:pPr>
      <w:r w:rsidRPr="00B54979">
        <w:rPr>
          <w:rFonts w:ascii="Arial" w:hAnsi="Arial" w:cs="Arial"/>
          <w:sz w:val="24"/>
          <w:szCs w:val="24"/>
          <w:lang w:val="en-US"/>
        </w:rPr>
        <w:t>Site p</w:t>
      </w:r>
      <w:r w:rsidR="008B617F" w:rsidRPr="00B54979">
        <w:rPr>
          <w:rFonts w:ascii="Arial" w:hAnsi="Arial" w:cs="Arial"/>
          <w:sz w:val="24"/>
          <w:szCs w:val="24"/>
          <w:lang w:val="en-US"/>
        </w:rPr>
        <w:t>lans, drawings referenced</w:t>
      </w:r>
      <w:r w:rsidR="00AE46FE">
        <w:rPr>
          <w:rFonts w:ascii="Arial" w:hAnsi="Arial" w:cs="Arial"/>
          <w:sz w:val="24"/>
          <w:szCs w:val="24"/>
          <w:lang w:val="en-US"/>
        </w:rPr>
        <w:t xml:space="preserve"> </w:t>
      </w:r>
      <w:r w:rsidR="00AE46FE">
        <w:rPr>
          <w:rFonts w:ascii="Arial" w:hAnsi="Arial" w:cs="Arial"/>
          <w:sz w:val="24"/>
          <w:szCs w:val="24"/>
          <w:lang w:val="en-US"/>
        </w:rPr>
        <w:t>99636</w:t>
      </w:r>
      <w:r w:rsidR="008B617F" w:rsidRPr="00B54979">
        <w:rPr>
          <w:rFonts w:ascii="Arial" w:hAnsi="Arial" w:cs="Arial"/>
          <w:sz w:val="24"/>
          <w:szCs w:val="24"/>
          <w:lang w:val="en-US"/>
        </w:rPr>
        <w:t>/GA/100/</w:t>
      </w:r>
      <w:r w:rsidR="00175300">
        <w:rPr>
          <w:rFonts w:ascii="Arial" w:hAnsi="Arial" w:cs="Arial"/>
          <w:sz w:val="24"/>
          <w:szCs w:val="24"/>
          <w:lang w:val="en-US"/>
        </w:rPr>
        <w:t xml:space="preserve">A </w:t>
      </w:r>
      <w:r w:rsidR="008B617F" w:rsidRPr="00B54979">
        <w:rPr>
          <w:rFonts w:ascii="Arial" w:hAnsi="Arial" w:cs="Arial"/>
          <w:sz w:val="24"/>
          <w:szCs w:val="24"/>
          <w:lang w:val="en-US"/>
        </w:rPr>
        <w:t xml:space="preserve">Existing Site Plan,  </w:t>
      </w:r>
      <w:r w:rsidR="00AE46FE">
        <w:rPr>
          <w:rFonts w:ascii="Arial" w:hAnsi="Arial" w:cs="Arial"/>
          <w:sz w:val="24"/>
          <w:szCs w:val="24"/>
          <w:lang w:val="en-US"/>
        </w:rPr>
        <w:t>99636</w:t>
      </w:r>
      <w:r w:rsidR="008B617F" w:rsidRPr="00B54979">
        <w:rPr>
          <w:rFonts w:ascii="Arial" w:hAnsi="Arial" w:cs="Arial"/>
          <w:sz w:val="24"/>
          <w:szCs w:val="24"/>
          <w:lang w:val="en-US"/>
        </w:rPr>
        <w:t>/GA/1</w:t>
      </w:r>
      <w:r w:rsidR="009929C6">
        <w:rPr>
          <w:rFonts w:ascii="Arial" w:hAnsi="Arial" w:cs="Arial"/>
          <w:sz w:val="24"/>
          <w:szCs w:val="24"/>
          <w:lang w:val="en-US"/>
        </w:rPr>
        <w:t>50</w:t>
      </w:r>
      <w:r w:rsidR="008B617F" w:rsidRPr="00B54979">
        <w:rPr>
          <w:rFonts w:ascii="Arial" w:hAnsi="Arial" w:cs="Arial"/>
          <w:sz w:val="24"/>
          <w:szCs w:val="24"/>
          <w:lang w:val="en-US"/>
        </w:rPr>
        <w:t>/</w:t>
      </w:r>
      <w:r w:rsidR="00175300">
        <w:rPr>
          <w:rFonts w:ascii="Arial" w:hAnsi="Arial" w:cs="Arial"/>
          <w:sz w:val="24"/>
          <w:szCs w:val="24"/>
          <w:lang w:val="en-US"/>
        </w:rPr>
        <w:t xml:space="preserve">A </w:t>
      </w:r>
      <w:r w:rsidR="008B617F" w:rsidRPr="00B54979">
        <w:rPr>
          <w:rFonts w:ascii="Arial" w:hAnsi="Arial" w:cs="Arial"/>
          <w:sz w:val="24"/>
          <w:szCs w:val="24"/>
          <w:lang w:val="en-US"/>
        </w:rPr>
        <w:t>Existing Elevation Plan,</w:t>
      </w:r>
      <w:r w:rsidR="00175300" w:rsidRPr="00175300">
        <w:rPr>
          <w:rFonts w:ascii="Arial" w:hAnsi="Arial" w:cs="Arial"/>
          <w:sz w:val="24"/>
          <w:szCs w:val="24"/>
          <w:lang w:val="en-US"/>
        </w:rPr>
        <w:t xml:space="preserve"> </w:t>
      </w:r>
      <w:r w:rsidR="00AE46FE">
        <w:rPr>
          <w:rFonts w:ascii="Arial" w:hAnsi="Arial" w:cs="Arial"/>
          <w:sz w:val="24"/>
          <w:szCs w:val="24"/>
          <w:lang w:val="en-US"/>
        </w:rPr>
        <w:t>99636</w:t>
      </w:r>
      <w:r w:rsidR="008B617F" w:rsidRPr="00B54979">
        <w:rPr>
          <w:rFonts w:ascii="Arial" w:hAnsi="Arial" w:cs="Arial"/>
          <w:sz w:val="24"/>
          <w:szCs w:val="24"/>
          <w:lang w:val="en-US"/>
        </w:rPr>
        <w:t>/GA/215/</w:t>
      </w:r>
      <w:r w:rsidR="00175300">
        <w:rPr>
          <w:rFonts w:ascii="Arial" w:hAnsi="Arial" w:cs="Arial"/>
          <w:sz w:val="24"/>
          <w:szCs w:val="24"/>
          <w:lang w:val="en-US"/>
        </w:rPr>
        <w:t xml:space="preserve">A </w:t>
      </w:r>
      <w:r w:rsidR="008B617F" w:rsidRPr="00B54979">
        <w:rPr>
          <w:rFonts w:ascii="Arial" w:hAnsi="Arial" w:cs="Arial"/>
          <w:sz w:val="24"/>
          <w:szCs w:val="24"/>
          <w:lang w:val="en-US"/>
        </w:rPr>
        <w:t xml:space="preserve">Max Configuration Site Plan and </w:t>
      </w:r>
      <w:r w:rsidR="00655C1C">
        <w:rPr>
          <w:rFonts w:ascii="Arial" w:hAnsi="Arial" w:cs="Arial"/>
          <w:sz w:val="24"/>
          <w:szCs w:val="24"/>
          <w:lang w:val="en-US"/>
        </w:rPr>
        <w:t>70797</w:t>
      </w:r>
      <w:r w:rsidR="008B617F" w:rsidRPr="00B54979">
        <w:rPr>
          <w:rFonts w:ascii="Arial" w:hAnsi="Arial" w:cs="Arial"/>
          <w:sz w:val="24"/>
          <w:szCs w:val="24"/>
          <w:lang w:val="en-US"/>
        </w:rPr>
        <w:t>/GA/265/</w:t>
      </w:r>
      <w:r w:rsidR="00175300">
        <w:rPr>
          <w:rFonts w:ascii="Arial" w:hAnsi="Arial" w:cs="Arial"/>
          <w:sz w:val="24"/>
          <w:szCs w:val="24"/>
          <w:lang w:val="en-US"/>
        </w:rPr>
        <w:t xml:space="preserve">A </w:t>
      </w:r>
      <w:r w:rsidR="008B617F" w:rsidRPr="00B54979">
        <w:rPr>
          <w:rFonts w:ascii="Arial" w:hAnsi="Arial" w:cs="Arial"/>
          <w:sz w:val="24"/>
          <w:szCs w:val="24"/>
          <w:lang w:val="en-US"/>
        </w:rPr>
        <w:t>Max Configuration Site Elevation</w:t>
      </w:r>
      <w:r w:rsidR="009929C6">
        <w:rPr>
          <w:rFonts w:ascii="Arial" w:hAnsi="Arial" w:cs="Arial"/>
          <w:sz w:val="24"/>
          <w:szCs w:val="24"/>
          <w:lang w:val="en-US"/>
        </w:rPr>
        <w:t>.</w:t>
      </w:r>
    </w:p>
    <w:p w14:paraId="58417512" w14:textId="77777777" w:rsidR="0075327E" w:rsidRPr="00B54979" w:rsidRDefault="0075327E" w:rsidP="0075327E">
      <w:pPr>
        <w:pStyle w:val="NoSpacing"/>
        <w:numPr>
          <w:ilvl w:val="0"/>
          <w:numId w:val="2"/>
        </w:numPr>
        <w:rPr>
          <w:rFonts w:ascii="Arial" w:hAnsi="Arial" w:cs="Arial"/>
          <w:sz w:val="24"/>
          <w:szCs w:val="24"/>
          <w:lang w:val="en-US"/>
        </w:rPr>
      </w:pPr>
      <w:r w:rsidRPr="00B54979">
        <w:rPr>
          <w:rFonts w:ascii="Arial" w:hAnsi="Arial" w:cs="Arial"/>
          <w:sz w:val="24"/>
          <w:szCs w:val="24"/>
          <w:lang w:val="en-US"/>
        </w:rPr>
        <w:t>Supplementary Information form.</w:t>
      </w:r>
    </w:p>
    <w:p w14:paraId="623511A6" w14:textId="77777777" w:rsidR="0075327E" w:rsidRPr="00B54979" w:rsidRDefault="0075327E" w:rsidP="0075327E">
      <w:pPr>
        <w:pStyle w:val="NoSpacing"/>
        <w:numPr>
          <w:ilvl w:val="0"/>
          <w:numId w:val="2"/>
        </w:numPr>
        <w:rPr>
          <w:rFonts w:ascii="Arial" w:hAnsi="Arial" w:cs="Arial"/>
          <w:sz w:val="24"/>
          <w:szCs w:val="24"/>
          <w:lang w:val="en-US"/>
        </w:rPr>
      </w:pPr>
      <w:r w:rsidRPr="00B54979">
        <w:rPr>
          <w:rFonts w:ascii="Arial" w:hAnsi="Arial" w:cs="Arial"/>
          <w:sz w:val="24"/>
          <w:szCs w:val="24"/>
          <w:lang w:val="en-US"/>
        </w:rPr>
        <w:t>ICNIRP Certificate.</w:t>
      </w:r>
    </w:p>
    <w:p w14:paraId="3E983224" w14:textId="185FBF26" w:rsidR="0033254A" w:rsidRPr="00B54979" w:rsidRDefault="009929C6" w:rsidP="009929C6">
      <w:pPr>
        <w:pStyle w:val="NoSpacing"/>
        <w:numPr>
          <w:ilvl w:val="0"/>
          <w:numId w:val="2"/>
        </w:numPr>
        <w:jc w:val="both"/>
        <w:rPr>
          <w:rFonts w:ascii="Arial" w:hAnsi="Arial" w:cs="Arial"/>
          <w:color w:val="000000" w:themeColor="text1"/>
          <w:sz w:val="24"/>
          <w:szCs w:val="24"/>
          <w:lang w:val="en-US"/>
        </w:rPr>
      </w:pPr>
      <w:r>
        <w:rPr>
          <w:rFonts w:ascii="Arial" w:hAnsi="Arial" w:cs="Arial"/>
          <w:color w:val="000000" w:themeColor="text1"/>
          <w:sz w:val="24"/>
          <w:szCs w:val="24"/>
          <w:lang w:val="en-US"/>
        </w:rPr>
        <w:t xml:space="preserve">Fee of </w:t>
      </w:r>
      <w:r w:rsidR="0075327E" w:rsidRPr="00B54979">
        <w:rPr>
          <w:rFonts w:ascii="Arial" w:hAnsi="Arial" w:cs="Arial"/>
          <w:color w:val="000000" w:themeColor="text1"/>
          <w:sz w:val="24"/>
          <w:szCs w:val="24"/>
          <w:lang w:val="en-US"/>
        </w:rPr>
        <w:t>£462</w:t>
      </w:r>
      <w:r>
        <w:rPr>
          <w:rFonts w:ascii="Arial" w:hAnsi="Arial" w:cs="Arial"/>
          <w:color w:val="000000" w:themeColor="text1"/>
          <w:sz w:val="24"/>
          <w:szCs w:val="24"/>
          <w:lang w:val="en-US"/>
        </w:rPr>
        <w:t xml:space="preserve"> paid on </w:t>
      </w:r>
      <w:r w:rsidR="00175300">
        <w:rPr>
          <w:rFonts w:ascii="Arial" w:hAnsi="Arial" w:cs="Arial"/>
          <w:color w:val="000000" w:themeColor="text1"/>
          <w:sz w:val="24"/>
          <w:szCs w:val="24"/>
          <w:lang w:val="en-US"/>
        </w:rPr>
        <w:t>the Planning Portal</w:t>
      </w:r>
      <w:r w:rsidR="0075327E" w:rsidRPr="00B54979">
        <w:rPr>
          <w:rFonts w:ascii="Arial" w:hAnsi="Arial" w:cs="Arial"/>
          <w:color w:val="000000" w:themeColor="text1"/>
          <w:sz w:val="24"/>
          <w:szCs w:val="24"/>
          <w:lang w:val="en-US"/>
        </w:rPr>
        <w:t xml:space="preserve"> in respect of the planning application fee</w:t>
      </w:r>
      <w:r>
        <w:rPr>
          <w:rFonts w:ascii="Arial" w:hAnsi="Arial" w:cs="Arial"/>
          <w:color w:val="000000" w:themeColor="text1"/>
          <w:sz w:val="24"/>
          <w:szCs w:val="24"/>
          <w:lang w:val="en-US"/>
        </w:rPr>
        <w:t xml:space="preserve">. </w:t>
      </w:r>
    </w:p>
    <w:p w14:paraId="3256F01F" w14:textId="77777777" w:rsidR="0033254A" w:rsidRDefault="0033254A" w:rsidP="0033254A">
      <w:pPr>
        <w:pStyle w:val="NoSpacing"/>
        <w:ind w:left="720"/>
        <w:rPr>
          <w:rFonts w:ascii="Arial" w:hAnsi="Arial" w:cs="Arial"/>
          <w:color w:val="000000" w:themeColor="text1"/>
          <w:sz w:val="24"/>
          <w:szCs w:val="24"/>
          <w:highlight w:val="yellow"/>
          <w:lang w:val="en-US"/>
        </w:rPr>
      </w:pPr>
    </w:p>
    <w:p w14:paraId="07DCC636" w14:textId="77777777" w:rsidR="008B617F" w:rsidRDefault="008B617F" w:rsidP="0033254A">
      <w:pPr>
        <w:pStyle w:val="NoSpacing"/>
        <w:ind w:left="720"/>
        <w:rPr>
          <w:rFonts w:ascii="Arial" w:hAnsi="Arial" w:cs="Arial"/>
          <w:color w:val="000000" w:themeColor="text1"/>
          <w:sz w:val="24"/>
          <w:szCs w:val="24"/>
          <w:highlight w:val="yellow"/>
          <w:lang w:val="en-US"/>
        </w:rPr>
      </w:pPr>
    </w:p>
    <w:p w14:paraId="3BACAD7B" w14:textId="77777777" w:rsidR="008B617F" w:rsidRDefault="008B617F" w:rsidP="0033254A">
      <w:pPr>
        <w:pStyle w:val="NoSpacing"/>
        <w:ind w:left="720"/>
        <w:rPr>
          <w:rFonts w:ascii="Arial" w:hAnsi="Arial" w:cs="Arial"/>
          <w:color w:val="000000" w:themeColor="text1"/>
          <w:sz w:val="24"/>
          <w:szCs w:val="24"/>
          <w:highlight w:val="yellow"/>
          <w:lang w:val="en-US"/>
        </w:rPr>
      </w:pPr>
    </w:p>
    <w:p w14:paraId="27653655" w14:textId="77777777" w:rsidR="00B54979" w:rsidRDefault="00B54979" w:rsidP="0033254A">
      <w:pPr>
        <w:pStyle w:val="NoSpacing"/>
        <w:ind w:left="720"/>
        <w:rPr>
          <w:rFonts w:ascii="Arial" w:hAnsi="Arial" w:cs="Arial"/>
          <w:color w:val="000000" w:themeColor="text1"/>
          <w:sz w:val="24"/>
          <w:szCs w:val="24"/>
          <w:highlight w:val="yellow"/>
          <w:lang w:val="en-US"/>
        </w:rPr>
      </w:pPr>
    </w:p>
    <w:p w14:paraId="70E22A73" w14:textId="77777777" w:rsidR="00B54979" w:rsidRDefault="00B54979" w:rsidP="0033254A">
      <w:pPr>
        <w:pStyle w:val="NoSpacing"/>
        <w:ind w:left="720"/>
        <w:rPr>
          <w:rFonts w:ascii="Arial" w:hAnsi="Arial" w:cs="Arial"/>
          <w:color w:val="000000" w:themeColor="text1"/>
          <w:sz w:val="24"/>
          <w:szCs w:val="24"/>
          <w:highlight w:val="yellow"/>
          <w:lang w:val="en-US"/>
        </w:rPr>
      </w:pPr>
    </w:p>
    <w:p w14:paraId="6A88136F" w14:textId="77777777" w:rsidR="008B617F" w:rsidRPr="0033254A" w:rsidRDefault="008B617F" w:rsidP="0033254A">
      <w:pPr>
        <w:pStyle w:val="NoSpacing"/>
        <w:ind w:left="720"/>
        <w:rPr>
          <w:rFonts w:ascii="Arial" w:hAnsi="Arial" w:cs="Arial"/>
          <w:color w:val="000000" w:themeColor="text1"/>
          <w:sz w:val="24"/>
          <w:szCs w:val="24"/>
          <w:highlight w:val="yellow"/>
          <w:lang w:val="en-US"/>
        </w:rPr>
      </w:pPr>
    </w:p>
    <w:p w14:paraId="45835240" w14:textId="77777777" w:rsidR="0047599B" w:rsidRDefault="0047599B" w:rsidP="0075327E">
      <w:pPr>
        <w:pStyle w:val="heading2text"/>
        <w:ind w:left="0"/>
        <w:rPr>
          <w:rFonts w:ascii="Arial" w:hAnsi="Arial" w:cs="Arial"/>
          <w:color w:val="000000" w:themeColor="text1"/>
          <w:lang w:val="en-US"/>
        </w:rPr>
      </w:pPr>
    </w:p>
    <w:p w14:paraId="7C329811" w14:textId="77777777" w:rsidR="0047599B" w:rsidRDefault="0047599B" w:rsidP="0075327E">
      <w:pPr>
        <w:pStyle w:val="heading2text"/>
        <w:ind w:left="0"/>
        <w:rPr>
          <w:rFonts w:ascii="Arial" w:hAnsi="Arial" w:cs="Arial"/>
          <w:color w:val="000000" w:themeColor="text1"/>
          <w:lang w:val="en-US"/>
        </w:rPr>
      </w:pPr>
    </w:p>
    <w:p w14:paraId="15FF797A" w14:textId="59F7382A" w:rsidR="0075327E" w:rsidRPr="0033254A" w:rsidRDefault="0075327E" w:rsidP="0075327E">
      <w:pPr>
        <w:pStyle w:val="heading2text"/>
        <w:ind w:left="0"/>
        <w:rPr>
          <w:rFonts w:ascii="Arial" w:hAnsi="Arial" w:cs="Arial"/>
          <w:color w:val="000000" w:themeColor="text1"/>
          <w:lang w:val="en-US"/>
        </w:rPr>
      </w:pPr>
      <w:r w:rsidRPr="0033254A">
        <w:rPr>
          <w:rFonts w:ascii="Arial" w:hAnsi="Arial" w:cs="Arial"/>
          <w:color w:val="000000" w:themeColor="text1"/>
          <w:lang w:val="en-US"/>
        </w:rPr>
        <w:t>We trust this will be acceptable and look forward to discussing the merits of this proposal with you in the near future. In the meantime, should you require any additional information or have any queries relating to this application, please do not hesitate to contact Dianne Perry at the address below.</w:t>
      </w:r>
    </w:p>
    <w:p w14:paraId="50026599" w14:textId="0C69E83C" w:rsidR="00F57BE6" w:rsidRDefault="0075327E" w:rsidP="0075327E">
      <w:pPr>
        <w:pStyle w:val="heading2text"/>
        <w:ind w:left="0"/>
        <w:rPr>
          <w:rFonts w:ascii="Arial" w:hAnsi="Arial" w:cs="Arial"/>
          <w:lang w:val="en-US"/>
        </w:rPr>
      </w:pPr>
      <w:r w:rsidRPr="0033254A">
        <w:rPr>
          <w:rFonts w:ascii="Arial" w:hAnsi="Arial" w:cs="Arial"/>
          <w:lang w:val="en-US"/>
        </w:rPr>
        <w:t>Yours faithfully</w:t>
      </w:r>
    </w:p>
    <w:p w14:paraId="5E7851DD" w14:textId="60B9F61E" w:rsidR="006E6076" w:rsidRPr="00651340" w:rsidRDefault="00651340" w:rsidP="00651340">
      <w:pPr>
        <w:pStyle w:val="heading2text"/>
        <w:ind w:left="0"/>
        <w:rPr>
          <w:rFonts w:ascii="Arial" w:hAnsi="Arial" w:cs="Arial"/>
          <w:lang w:val="en-US"/>
        </w:rPr>
      </w:pPr>
      <w:r>
        <w:rPr>
          <w:rFonts w:ascii="Arial" w:hAnsi="Arial"/>
          <w:noProof/>
          <w:sz w:val="22"/>
          <w:szCs w:val="22"/>
        </w:rPr>
        <w:drawing>
          <wp:inline distT="0" distB="0" distL="0" distR="0" wp14:anchorId="3786A16C" wp14:editId="42EB877F">
            <wp:extent cx="457200" cy="368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08-07 at 15.01.51.png"/>
                    <pic:cNvPicPr/>
                  </pic:nvPicPr>
                  <pic:blipFill>
                    <a:blip r:embed="rId8">
                      <a:extLst>
                        <a:ext uri="{28A0092B-C50C-407E-A947-70E740481C1C}">
                          <a14:useLocalDpi xmlns:a14="http://schemas.microsoft.com/office/drawing/2010/main" val="0"/>
                        </a:ext>
                      </a:extLst>
                    </a:blip>
                    <a:stretch>
                      <a:fillRect/>
                    </a:stretch>
                  </pic:blipFill>
                  <pic:spPr>
                    <a:xfrm>
                      <a:off x="0" y="0"/>
                      <a:ext cx="457200" cy="368300"/>
                    </a:xfrm>
                    <a:prstGeom prst="rect">
                      <a:avLst/>
                    </a:prstGeom>
                  </pic:spPr>
                </pic:pic>
              </a:graphicData>
            </a:graphic>
          </wp:inline>
        </w:drawing>
      </w:r>
      <w:r w:rsidR="00B630E1" w:rsidRPr="0033254A">
        <w:rPr>
          <w:rFonts w:ascii="Arial" w:hAnsi="Arial" w:cs="Arial"/>
          <w:b/>
        </w:rPr>
        <w:tab/>
      </w:r>
    </w:p>
    <w:p w14:paraId="55B679B8" w14:textId="5626B27C" w:rsidR="00F57BE6" w:rsidRPr="0033254A" w:rsidRDefault="00D81E7D" w:rsidP="0075327E">
      <w:pPr>
        <w:jc w:val="both"/>
        <w:rPr>
          <w:rFonts w:ascii="Arial" w:eastAsiaTheme="minorHAnsi" w:hAnsi="Arial" w:cs="Arial"/>
          <w:i/>
          <w:iCs/>
        </w:rPr>
      </w:pPr>
      <w:r w:rsidRPr="0033254A">
        <w:rPr>
          <w:rFonts w:ascii="Arial" w:hAnsi="Arial" w:cs="Arial"/>
        </w:rPr>
        <w:t>Dianne Perry</w:t>
      </w:r>
      <w:r w:rsidR="00C3659B" w:rsidRPr="0033254A">
        <w:rPr>
          <w:rFonts w:ascii="Arial" w:hAnsi="Arial" w:cs="Arial"/>
        </w:rPr>
        <w:t xml:space="preserve"> </w:t>
      </w:r>
    </w:p>
    <w:p w14:paraId="64900726" w14:textId="5090AE7B" w:rsidR="00F57BE6" w:rsidRPr="0033254A" w:rsidRDefault="00436B18" w:rsidP="0075327E">
      <w:pPr>
        <w:jc w:val="both"/>
        <w:rPr>
          <w:rFonts w:ascii="Arial" w:hAnsi="Arial" w:cs="Arial"/>
          <w:b/>
        </w:rPr>
      </w:pPr>
      <w:r w:rsidRPr="0033254A">
        <w:rPr>
          <w:rFonts w:ascii="Arial" w:hAnsi="Arial" w:cs="Arial"/>
          <w:b/>
        </w:rPr>
        <w:t>Blue C</w:t>
      </w:r>
      <w:r w:rsidR="0033254A" w:rsidRPr="0033254A">
        <w:rPr>
          <w:rFonts w:ascii="Arial" w:hAnsi="Arial" w:cs="Arial"/>
          <w:b/>
        </w:rPr>
        <w:t>l</w:t>
      </w:r>
      <w:r w:rsidRPr="0033254A">
        <w:rPr>
          <w:rFonts w:ascii="Arial" w:hAnsi="Arial" w:cs="Arial"/>
          <w:b/>
        </w:rPr>
        <w:t xml:space="preserve">arity </w:t>
      </w:r>
    </w:p>
    <w:p w14:paraId="7D063A51" w14:textId="5EBB6D24" w:rsidR="0033254A" w:rsidRPr="0033254A" w:rsidRDefault="0033254A" w:rsidP="0033254A">
      <w:pPr>
        <w:pStyle w:val="heading2text"/>
        <w:ind w:left="0"/>
        <w:rPr>
          <w:rFonts w:ascii="Arial" w:hAnsi="Arial" w:cs="Arial"/>
          <w:b/>
          <w:lang w:val="en-US"/>
        </w:rPr>
      </w:pPr>
      <w:r w:rsidRPr="0033254A">
        <w:rPr>
          <w:rFonts w:ascii="Arial" w:hAnsi="Arial" w:cs="Arial"/>
          <w:b/>
          <w:lang w:val="en-US"/>
        </w:rPr>
        <w:t>For and on behalf of MBNL</w:t>
      </w:r>
      <w:r w:rsidR="00B54979">
        <w:rPr>
          <w:rFonts w:ascii="Arial" w:hAnsi="Arial" w:cs="Arial"/>
          <w:b/>
          <w:lang w:val="en-US"/>
        </w:rPr>
        <w:t xml:space="preserve"> (EE UK Ltd and H3G UK</w:t>
      </w:r>
      <w:r w:rsidR="00787A04">
        <w:rPr>
          <w:rFonts w:ascii="Arial" w:hAnsi="Arial" w:cs="Arial"/>
          <w:b/>
          <w:lang w:val="en-US"/>
        </w:rPr>
        <w:t xml:space="preserve"> </w:t>
      </w:r>
      <w:r w:rsidR="00B54979">
        <w:rPr>
          <w:rFonts w:ascii="Arial" w:hAnsi="Arial" w:cs="Arial"/>
          <w:b/>
          <w:lang w:val="en-US"/>
        </w:rPr>
        <w:t>Ltd)</w:t>
      </w:r>
    </w:p>
    <w:p w14:paraId="5982766E" w14:textId="77777777" w:rsidR="0033254A" w:rsidRPr="0033254A" w:rsidRDefault="0033254A" w:rsidP="0075327E">
      <w:pPr>
        <w:jc w:val="both"/>
        <w:rPr>
          <w:rFonts w:ascii="Arial" w:eastAsiaTheme="minorHAnsi" w:hAnsi="Arial" w:cs="Arial"/>
          <w:i/>
          <w:iCs/>
        </w:rPr>
      </w:pPr>
    </w:p>
    <w:p w14:paraId="1E8EDDE6" w14:textId="45BC5184" w:rsidR="00F57BE6" w:rsidRPr="0033254A" w:rsidRDefault="00C6522D" w:rsidP="0075327E">
      <w:pPr>
        <w:jc w:val="both"/>
        <w:rPr>
          <w:rFonts w:ascii="Arial" w:eastAsiaTheme="minorHAnsi" w:hAnsi="Arial" w:cs="Arial"/>
          <w:i/>
          <w:iCs/>
        </w:rPr>
      </w:pPr>
      <w:r w:rsidRPr="0033254A">
        <w:rPr>
          <w:rFonts w:ascii="Arial" w:hAnsi="Arial" w:cs="Arial"/>
        </w:rPr>
        <w:t xml:space="preserve">Email: </w:t>
      </w:r>
      <w:hyperlink r:id="rId9" w:history="1">
        <w:r w:rsidR="00F57BE6" w:rsidRPr="0033254A">
          <w:rPr>
            <w:rStyle w:val="Hyperlink"/>
            <w:rFonts w:ascii="Arial" w:hAnsi="Arial" w:cs="Arial"/>
          </w:rPr>
          <w:t>dianneperry@blueclarity.co.uk</w:t>
        </w:r>
      </w:hyperlink>
    </w:p>
    <w:p w14:paraId="18E9B4AB" w14:textId="12BA9278" w:rsidR="00F57BE6" w:rsidRPr="0033254A" w:rsidRDefault="00C6522D" w:rsidP="0075327E">
      <w:pPr>
        <w:jc w:val="both"/>
        <w:rPr>
          <w:rFonts w:ascii="Arial" w:eastAsiaTheme="minorHAnsi" w:hAnsi="Arial" w:cs="Arial"/>
          <w:i/>
          <w:iCs/>
        </w:rPr>
      </w:pPr>
      <w:r w:rsidRPr="0033254A">
        <w:rPr>
          <w:rFonts w:ascii="Arial" w:hAnsi="Arial" w:cs="Arial"/>
        </w:rPr>
        <w:t>Phone: +44 – (0)</w:t>
      </w:r>
      <w:r w:rsidR="00D81E7D" w:rsidRPr="0033254A">
        <w:rPr>
          <w:rFonts w:ascii="Arial" w:hAnsi="Arial" w:cs="Arial"/>
        </w:rPr>
        <w:t>7535 932 374</w:t>
      </w:r>
      <w:r w:rsidRPr="0033254A">
        <w:rPr>
          <w:rFonts w:ascii="Arial" w:hAnsi="Arial" w:cs="Arial"/>
        </w:rPr>
        <w:t xml:space="preserve"> </w:t>
      </w:r>
    </w:p>
    <w:p w14:paraId="58ECEA35" w14:textId="78F106ED" w:rsidR="00282946" w:rsidRPr="0033254A" w:rsidRDefault="00282946" w:rsidP="0075327E">
      <w:pPr>
        <w:rPr>
          <w:rFonts w:ascii="Arial" w:hAnsi="Arial" w:cs="Arial"/>
        </w:rPr>
      </w:pPr>
    </w:p>
    <w:p w14:paraId="5CEFA160" w14:textId="77777777" w:rsidR="0075327E" w:rsidRPr="0033254A" w:rsidRDefault="0075327E" w:rsidP="0075327E">
      <w:pPr>
        <w:pStyle w:val="heading2text"/>
        <w:ind w:left="0"/>
        <w:rPr>
          <w:rFonts w:ascii="Arial" w:hAnsi="Arial" w:cs="Arial"/>
        </w:rPr>
      </w:pPr>
      <w:r w:rsidRPr="0033254A">
        <w:rPr>
          <w:rFonts w:ascii="Arial" w:hAnsi="Arial" w:cs="Arial"/>
          <w:lang w:val="en-US"/>
        </w:rPr>
        <w:t>Enc.</w:t>
      </w:r>
    </w:p>
    <w:p w14:paraId="51A398D3" w14:textId="77777777" w:rsidR="0075327E" w:rsidRPr="00242C2A" w:rsidRDefault="0075327E" w:rsidP="00282946">
      <w:pPr>
        <w:rPr>
          <w:noProof/>
          <w:sz w:val="22"/>
          <w:szCs w:val="22"/>
          <w:lang w:eastAsia="en-GB"/>
        </w:rPr>
      </w:pPr>
    </w:p>
    <w:p w14:paraId="13E1D796" w14:textId="77777777" w:rsidR="007A2CA3" w:rsidRPr="00242C2A" w:rsidRDefault="007A2CA3" w:rsidP="007A2CA3">
      <w:pPr>
        <w:jc w:val="center"/>
        <w:rPr>
          <w:noProof/>
          <w:sz w:val="22"/>
          <w:szCs w:val="22"/>
          <w:lang w:eastAsia="en-GB"/>
        </w:rPr>
      </w:pPr>
    </w:p>
    <w:p w14:paraId="417DE3CB" w14:textId="77777777" w:rsidR="00A07F9C" w:rsidRPr="00242C2A" w:rsidRDefault="00A07F9C" w:rsidP="00AE30F0">
      <w:pPr>
        <w:jc w:val="right"/>
        <w:rPr>
          <w:b/>
          <w:sz w:val="22"/>
          <w:szCs w:val="22"/>
        </w:rPr>
      </w:pPr>
      <w:bookmarkStart w:id="0" w:name="_GoBack"/>
      <w:bookmarkEnd w:id="0"/>
    </w:p>
    <w:sectPr w:rsidR="00A07F9C" w:rsidRPr="00242C2A" w:rsidSect="00BE7EA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4CA14" w14:textId="77777777" w:rsidR="00DC3420" w:rsidRDefault="00DC3420" w:rsidP="00282946">
      <w:r>
        <w:separator/>
      </w:r>
    </w:p>
  </w:endnote>
  <w:endnote w:type="continuationSeparator" w:id="0">
    <w:p w14:paraId="4F8958E5" w14:textId="77777777" w:rsidR="00DC3420" w:rsidRDefault="00DC3420" w:rsidP="00282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ookman">
    <w:altName w:val="Bookman Old Style"/>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ele-GroteskNor">
    <w:altName w:val="Times New Roman"/>
    <w:panose1 w:val="020B0604020202020204"/>
    <w:charset w:val="00"/>
    <w:family w:val="auto"/>
    <w:pitch w:val="variable"/>
    <w:sig w:usb0="00000001" w:usb1="0000204A" w:usb2="00000000" w:usb3="00000000" w:csb0="0000001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72F00" w14:textId="77777777" w:rsidR="00282946" w:rsidRDefault="005A4676">
    <w:pPr>
      <w:pStyle w:val="Footer"/>
    </w:pPr>
    <w:r>
      <w:rPr>
        <w:noProof/>
        <w:lang w:eastAsia="en-GB"/>
      </w:rPr>
      <mc:AlternateContent>
        <mc:Choice Requires="wps">
          <w:drawing>
            <wp:anchor distT="45720" distB="45720" distL="114300" distR="114300" simplePos="0" relativeHeight="251660288" behindDoc="0" locked="0" layoutInCell="1" allowOverlap="1" wp14:anchorId="37E77548" wp14:editId="458B1137">
              <wp:simplePos x="0" y="0"/>
              <wp:positionH relativeFrom="column">
                <wp:posOffset>-111125</wp:posOffset>
              </wp:positionH>
              <wp:positionV relativeFrom="paragraph">
                <wp:posOffset>1480185</wp:posOffset>
              </wp:positionV>
              <wp:extent cx="2648585" cy="28956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89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46770D" w14:textId="77777777" w:rsidR="00D11480" w:rsidRPr="00D11480" w:rsidRDefault="00D11480" w:rsidP="00D11480">
                          <w:pPr>
                            <w:rPr>
                              <w:sz w:val="18"/>
                              <w:szCs w:val="18"/>
                            </w:rPr>
                          </w:pPr>
                          <w:r w:rsidRPr="00D11480">
                            <w:rPr>
                              <w:sz w:val="18"/>
                              <w:szCs w:val="18"/>
                            </w:rPr>
                            <w:t>54A Main Street, Newcastle, Co. Down, BT33 0AE</w:t>
                          </w:r>
                        </w:p>
                        <w:p w14:paraId="14521977" w14:textId="77777777" w:rsidR="00D11480" w:rsidRPr="00D11480" w:rsidRDefault="00D11480" w:rsidP="00D11480">
                          <w:pPr>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E77548" id="_x0000_t202" coordsize="21600,21600" o:spt="202" path="m,l,21600r21600,l21600,xe">
              <v:stroke joinstyle="miter"/>
              <v:path gradientshapeok="t" o:connecttype="rect"/>
            </v:shapetype>
            <v:shape id="Text Box 2" o:spid="_x0000_s1026" type="#_x0000_t202" style="position:absolute;margin-left:-8.75pt;margin-top:116.55pt;width:208.55pt;height:22.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" stroked="f">
              <v:textbox>
                <w:txbxContent>
                  <w:p w14:paraId="7246770D" w14:textId="77777777" w:rsidR="00D11480" w:rsidRPr="00D11480" w:rsidRDefault="00D11480" w:rsidP="00D11480">
                    <w:pPr>
                      <w:rPr>
                        <w:sz w:val="18"/>
                        <w:szCs w:val="18"/>
                      </w:rPr>
                    </w:pPr>
                    <w:r w:rsidRPr="00D11480">
                      <w:rPr>
                        <w:sz w:val="18"/>
                        <w:szCs w:val="18"/>
                      </w:rPr>
                      <w:t>54A Main Street, Newcastle, Co. Down, BT33 0AE</w:t>
                    </w:r>
                  </w:p>
                  <w:p w14:paraId="14521977" w14:textId="77777777" w:rsidR="00D11480" w:rsidRPr="00D11480" w:rsidRDefault="00D11480" w:rsidP="00D11480">
                    <w:pPr>
                      <w:rPr>
                        <w:sz w:val="18"/>
                        <w:szCs w:val="18"/>
                      </w:rPr>
                    </w:pPr>
                  </w:p>
                </w:txbxContent>
              </v:textbox>
              <w10:wrap type="square"/>
            </v:shape>
          </w:pict>
        </mc:Fallback>
      </mc:AlternateContent>
    </w:r>
    <w:r w:rsidR="00282946">
      <w:rPr>
        <w:noProof/>
        <w:lang w:eastAsia="en-GB"/>
      </w:rPr>
      <w:drawing>
        <wp:anchor distT="0" distB="0" distL="114300" distR="114300" simplePos="0" relativeHeight="251658240" behindDoc="0" locked="0" layoutInCell="1" allowOverlap="1" wp14:anchorId="03203E74" wp14:editId="0708A8F5">
          <wp:simplePos x="0" y="0"/>
          <wp:positionH relativeFrom="page">
            <wp:align>left</wp:align>
          </wp:positionH>
          <wp:positionV relativeFrom="page">
            <wp:align>bottom</wp:align>
          </wp:positionV>
          <wp:extent cx="7560000" cy="1479600"/>
          <wp:effectExtent l="0" t="0" r="3175" b="6350"/>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Headed Paper botto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796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74982" w14:textId="77777777" w:rsidR="00DC3420" w:rsidRDefault="00DC3420" w:rsidP="00282946">
      <w:r>
        <w:separator/>
      </w:r>
    </w:p>
  </w:footnote>
  <w:footnote w:type="continuationSeparator" w:id="0">
    <w:p w14:paraId="502277D4" w14:textId="77777777" w:rsidR="00DC3420" w:rsidRDefault="00DC3420" w:rsidP="00282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B49BD" w14:textId="77777777" w:rsidR="00282946" w:rsidRDefault="00282946">
    <w:pPr>
      <w:pStyle w:val="Header"/>
    </w:pPr>
    <w:r>
      <w:rPr>
        <w:noProof/>
        <w:lang w:eastAsia="en-GB"/>
      </w:rPr>
      <w:drawing>
        <wp:anchor distT="0" distB="0" distL="114300" distR="114300" simplePos="0" relativeHeight="251659264" behindDoc="0" locked="0" layoutInCell="1" allowOverlap="1" wp14:anchorId="595C7DD0" wp14:editId="4C536F73">
          <wp:simplePos x="0" y="0"/>
          <wp:positionH relativeFrom="page">
            <wp:posOffset>4781550</wp:posOffset>
          </wp:positionH>
          <wp:positionV relativeFrom="page">
            <wp:align>top</wp:align>
          </wp:positionV>
          <wp:extent cx="2540000" cy="1148080"/>
          <wp:effectExtent l="0" t="0" r="0" b="0"/>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Headed Paper top.jpg"/>
                  <pic:cNvPicPr/>
                </pic:nvPicPr>
                <pic:blipFill rotWithShape="1">
                  <a:blip r:embed="rId1" cstate="print">
                    <a:extLst>
                      <a:ext uri="{28A0092B-C50C-407E-A947-70E740481C1C}">
                        <a14:useLocalDpi xmlns:a14="http://schemas.microsoft.com/office/drawing/2010/main" val="0"/>
                      </a:ext>
                    </a:extLst>
                  </a:blip>
                  <a:srcRect r="66393"/>
                  <a:stretch/>
                </pic:blipFill>
                <pic:spPr bwMode="auto">
                  <a:xfrm>
                    <a:off x="0" y="0"/>
                    <a:ext cx="2540000" cy="114808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D22EB"/>
    <w:multiLevelType w:val="hybridMultilevel"/>
    <w:tmpl w:val="8E50F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DD6186"/>
    <w:multiLevelType w:val="hybridMultilevel"/>
    <w:tmpl w:val="4BD6E2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1FE"/>
    <w:rsid w:val="00035645"/>
    <w:rsid w:val="00037BB5"/>
    <w:rsid w:val="000405B8"/>
    <w:rsid w:val="00055BCA"/>
    <w:rsid w:val="00070BEC"/>
    <w:rsid w:val="00073710"/>
    <w:rsid w:val="000751B1"/>
    <w:rsid w:val="00075C89"/>
    <w:rsid w:val="00083539"/>
    <w:rsid w:val="000E1D1C"/>
    <w:rsid w:val="000E5CA3"/>
    <w:rsid w:val="00121807"/>
    <w:rsid w:val="00173F47"/>
    <w:rsid w:val="00175300"/>
    <w:rsid w:val="0018405C"/>
    <w:rsid w:val="00186F91"/>
    <w:rsid w:val="001A0672"/>
    <w:rsid w:val="001B3E80"/>
    <w:rsid w:val="001C715D"/>
    <w:rsid w:val="001E2B91"/>
    <w:rsid w:val="0021270C"/>
    <w:rsid w:val="002235E2"/>
    <w:rsid w:val="00242C2A"/>
    <w:rsid w:val="002475E5"/>
    <w:rsid w:val="00261E6F"/>
    <w:rsid w:val="00282946"/>
    <w:rsid w:val="00292B82"/>
    <w:rsid w:val="002A27B8"/>
    <w:rsid w:val="002B011D"/>
    <w:rsid w:val="002B2C4B"/>
    <w:rsid w:val="002B308C"/>
    <w:rsid w:val="0030047A"/>
    <w:rsid w:val="0032253C"/>
    <w:rsid w:val="0033254A"/>
    <w:rsid w:val="00367A74"/>
    <w:rsid w:val="00370C92"/>
    <w:rsid w:val="00373B62"/>
    <w:rsid w:val="003749E6"/>
    <w:rsid w:val="003815D5"/>
    <w:rsid w:val="00386EB6"/>
    <w:rsid w:val="003B1C81"/>
    <w:rsid w:val="003C3374"/>
    <w:rsid w:val="003C521C"/>
    <w:rsid w:val="00406C86"/>
    <w:rsid w:val="004159CB"/>
    <w:rsid w:val="00436B18"/>
    <w:rsid w:val="00437F9D"/>
    <w:rsid w:val="00442FCB"/>
    <w:rsid w:val="004521CC"/>
    <w:rsid w:val="00455467"/>
    <w:rsid w:val="00455573"/>
    <w:rsid w:val="0047599B"/>
    <w:rsid w:val="00495F61"/>
    <w:rsid w:val="004A1972"/>
    <w:rsid w:val="004E774F"/>
    <w:rsid w:val="00503DAB"/>
    <w:rsid w:val="00517326"/>
    <w:rsid w:val="00544639"/>
    <w:rsid w:val="0055145F"/>
    <w:rsid w:val="0055365B"/>
    <w:rsid w:val="00555F05"/>
    <w:rsid w:val="005A04B6"/>
    <w:rsid w:val="005A4676"/>
    <w:rsid w:val="005A5F8A"/>
    <w:rsid w:val="005F4086"/>
    <w:rsid w:val="00610166"/>
    <w:rsid w:val="00634404"/>
    <w:rsid w:val="00642E73"/>
    <w:rsid w:val="00651340"/>
    <w:rsid w:val="00651716"/>
    <w:rsid w:val="00651F49"/>
    <w:rsid w:val="00655C1C"/>
    <w:rsid w:val="00671CC5"/>
    <w:rsid w:val="00676C87"/>
    <w:rsid w:val="00691A0E"/>
    <w:rsid w:val="006A602C"/>
    <w:rsid w:val="006B2F76"/>
    <w:rsid w:val="006E224C"/>
    <w:rsid w:val="006E476D"/>
    <w:rsid w:val="006E6076"/>
    <w:rsid w:val="007107D5"/>
    <w:rsid w:val="00724B98"/>
    <w:rsid w:val="0075327E"/>
    <w:rsid w:val="00763756"/>
    <w:rsid w:val="0077741F"/>
    <w:rsid w:val="00787A04"/>
    <w:rsid w:val="00790687"/>
    <w:rsid w:val="007A2CA3"/>
    <w:rsid w:val="007A2CBB"/>
    <w:rsid w:val="007A3857"/>
    <w:rsid w:val="007A5FD0"/>
    <w:rsid w:val="007B2F43"/>
    <w:rsid w:val="007B6C4C"/>
    <w:rsid w:val="007C276C"/>
    <w:rsid w:val="007C31D7"/>
    <w:rsid w:val="007C34A5"/>
    <w:rsid w:val="007C403C"/>
    <w:rsid w:val="007C45D8"/>
    <w:rsid w:val="007D2AEC"/>
    <w:rsid w:val="007E5ACD"/>
    <w:rsid w:val="007F40D6"/>
    <w:rsid w:val="007F6866"/>
    <w:rsid w:val="007F6E09"/>
    <w:rsid w:val="00824FB9"/>
    <w:rsid w:val="008648C2"/>
    <w:rsid w:val="008666F8"/>
    <w:rsid w:val="008B38F2"/>
    <w:rsid w:val="008B617F"/>
    <w:rsid w:val="008C08B1"/>
    <w:rsid w:val="008D0C1C"/>
    <w:rsid w:val="008D5623"/>
    <w:rsid w:val="008D60BE"/>
    <w:rsid w:val="008E2950"/>
    <w:rsid w:val="008E71A5"/>
    <w:rsid w:val="00901949"/>
    <w:rsid w:val="0090447A"/>
    <w:rsid w:val="00955D18"/>
    <w:rsid w:val="00955F04"/>
    <w:rsid w:val="0095724A"/>
    <w:rsid w:val="0096299E"/>
    <w:rsid w:val="009929C6"/>
    <w:rsid w:val="009D31FE"/>
    <w:rsid w:val="009E0269"/>
    <w:rsid w:val="00A07F9C"/>
    <w:rsid w:val="00A62292"/>
    <w:rsid w:val="00A6706E"/>
    <w:rsid w:val="00A74E29"/>
    <w:rsid w:val="00A82A65"/>
    <w:rsid w:val="00A83A6A"/>
    <w:rsid w:val="00A86270"/>
    <w:rsid w:val="00A87E43"/>
    <w:rsid w:val="00AA0FC0"/>
    <w:rsid w:val="00AC354C"/>
    <w:rsid w:val="00AE30F0"/>
    <w:rsid w:val="00AE46FE"/>
    <w:rsid w:val="00B362CB"/>
    <w:rsid w:val="00B37778"/>
    <w:rsid w:val="00B454B0"/>
    <w:rsid w:val="00B54979"/>
    <w:rsid w:val="00B630E1"/>
    <w:rsid w:val="00B8103C"/>
    <w:rsid w:val="00B811D8"/>
    <w:rsid w:val="00B816A7"/>
    <w:rsid w:val="00B90D2E"/>
    <w:rsid w:val="00B9397D"/>
    <w:rsid w:val="00BA37AB"/>
    <w:rsid w:val="00BB2BBD"/>
    <w:rsid w:val="00BB3652"/>
    <w:rsid w:val="00BC5689"/>
    <w:rsid w:val="00BD5B84"/>
    <w:rsid w:val="00BD7D6F"/>
    <w:rsid w:val="00BE7EAF"/>
    <w:rsid w:val="00C07AA6"/>
    <w:rsid w:val="00C220F1"/>
    <w:rsid w:val="00C25C4A"/>
    <w:rsid w:val="00C3659B"/>
    <w:rsid w:val="00C5561E"/>
    <w:rsid w:val="00C6522D"/>
    <w:rsid w:val="00C655B2"/>
    <w:rsid w:val="00C670E9"/>
    <w:rsid w:val="00C94FFC"/>
    <w:rsid w:val="00CB0962"/>
    <w:rsid w:val="00CB378C"/>
    <w:rsid w:val="00CB42E5"/>
    <w:rsid w:val="00CC28DB"/>
    <w:rsid w:val="00CC44B2"/>
    <w:rsid w:val="00CD1492"/>
    <w:rsid w:val="00CF39DC"/>
    <w:rsid w:val="00D03EDF"/>
    <w:rsid w:val="00D07E71"/>
    <w:rsid w:val="00D11480"/>
    <w:rsid w:val="00D17D73"/>
    <w:rsid w:val="00D2731A"/>
    <w:rsid w:val="00D32DFD"/>
    <w:rsid w:val="00D46CD9"/>
    <w:rsid w:val="00D7344F"/>
    <w:rsid w:val="00D81E7D"/>
    <w:rsid w:val="00DC3420"/>
    <w:rsid w:val="00DD4DD6"/>
    <w:rsid w:val="00E47E13"/>
    <w:rsid w:val="00E605DA"/>
    <w:rsid w:val="00E6593A"/>
    <w:rsid w:val="00E70042"/>
    <w:rsid w:val="00E835F9"/>
    <w:rsid w:val="00E84217"/>
    <w:rsid w:val="00ED32C5"/>
    <w:rsid w:val="00EE4247"/>
    <w:rsid w:val="00F009A4"/>
    <w:rsid w:val="00F21CE0"/>
    <w:rsid w:val="00F25923"/>
    <w:rsid w:val="00F57BE6"/>
    <w:rsid w:val="00F62634"/>
    <w:rsid w:val="00F67F8F"/>
    <w:rsid w:val="00F717D9"/>
    <w:rsid w:val="00F73E08"/>
    <w:rsid w:val="00F81CC1"/>
    <w:rsid w:val="00FA0888"/>
    <w:rsid w:val="00FC074A"/>
    <w:rsid w:val="00FC22F0"/>
    <w:rsid w:val="00FD5D2A"/>
    <w:rsid w:val="00FF4DF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863DC"/>
  <w15:docId w15:val="{F8B353B5-D74D-4CF9-A33E-43C175833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42C2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6522D"/>
    <w:pPr>
      <w:keepNext/>
      <w:tabs>
        <w:tab w:val="left" w:leader="underscore" w:pos="9060"/>
      </w:tabs>
      <w:jc w:val="center"/>
      <w:outlineLvl w:val="0"/>
    </w:pPr>
    <w:rPr>
      <w:rFonts w:ascii="Bookman" w:hAnsi="Bookman"/>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946"/>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82946"/>
  </w:style>
  <w:style w:type="paragraph" w:styleId="Footer">
    <w:name w:val="footer"/>
    <w:basedOn w:val="Normal"/>
    <w:link w:val="FooterChar"/>
    <w:uiPriority w:val="99"/>
    <w:unhideWhenUsed/>
    <w:rsid w:val="00282946"/>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82946"/>
  </w:style>
  <w:style w:type="table" w:styleId="TableGrid">
    <w:name w:val="Table Grid"/>
    <w:basedOn w:val="TableNormal"/>
    <w:uiPriority w:val="39"/>
    <w:rsid w:val="006101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rsid w:val="00C6522D"/>
    <w:rPr>
      <w:rFonts w:ascii="Bookman" w:eastAsia="Times New Roman" w:hAnsi="Bookman" w:cs="Times New Roman"/>
      <w:b/>
      <w:szCs w:val="20"/>
    </w:rPr>
  </w:style>
  <w:style w:type="paragraph" w:styleId="BodyTextIndent">
    <w:name w:val="Body Text Indent"/>
    <w:basedOn w:val="Normal"/>
    <w:link w:val="BodyTextIndentChar"/>
    <w:uiPriority w:val="99"/>
    <w:rsid w:val="00C6522D"/>
    <w:pPr>
      <w:ind w:left="432"/>
    </w:pPr>
    <w:rPr>
      <w:rFonts w:ascii="Arial Narrow" w:hAnsi="Arial Narrow"/>
      <w:sz w:val="20"/>
      <w:szCs w:val="20"/>
      <w:lang w:val="en-AU"/>
    </w:rPr>
  </w:style>
  <w:style w:type="character" w:customStyle="1" w:styleId="BodyTextIndentChar">
    <w:name w:val="Body Text Indent Char"/>
    <w:basedOn w:val="DefaultParagraphFont"/>
    <w:link w:val="BodyTextIndent"/>
    <w:uiPriority w:val="99"/>
    <w:rsid w:val="00C6522D"/>
    <w:rPr>
      <w:rFonts w:ascii="Arial Narrow" w:eastAsia="Times New Roman" w:hAnsi="Arial Narrow" w:cs="Times New Roman"/>
      <w:sz w:val="20"/>
      <w:szCs w:val="20"/>
      <w:lang w:val="en-AU"/>
    </w:rPr>
  </w:style>
  <w:style w:type="character" w:styleId="Hyperlink">
    <w:name w:val="Hyperlink"/>
    <w:rsid w:val="00C6522D"/>
    <w:rPr>
      <w:color w:val="0000FF"/>
      <w:u w:val="single"/>
    </w:rPr>
  </w:style>
  <w:style w:type="character" w:styleId="Emphasis">
    <w:name w:val="Emphasis"/>
    <w:basedOn w:val="DefaultParagraphFont"/>
    <w:uiPriority w:val="20"/>
    <w:qFormat/>
    <w:rsid w:val="00C6522D"/>
    <w:rPr>
      <w:i/>
      <w:iCs/>
    </w:rPr>
  </w:style>
  <w:style w:type="character" w:customStyle="1" w:styleId="UnresolvedMention1">
    <w:name w:val="Unresolved Mention1"/>
    <w:basedOn w:val="DefaultParagraphFont"/>
    <w:uiPriority w:val="99"/>
    <w:semiHidden/>
    <w:unhideWhenUsed/>
    <w:rsid w:val="00F717D9"/>
    <w:rPr>
      <w:color w:val="808080"/>
      <w:shd w:val="clear" w:color="auto" w:fill="E6E6E6"/>
    </w:rPr>
  </w:style>
  <w:style w:type="character" w:styleId="FollowedHyperlink">
    <w:name w:val="FollowedHyperlink"/>
    <w:basedOn w:val="DefaultParagraphFont"/>
    <w:uiPriority w:val="99"/>
    <w:semiHidden/>
    <w:unhideWhenUsed/>
    <w:rsid w:val="00D81E7D"/>
    <w:rPr>
      <w:color w:val="954F72" w:themeColor="followedHyperlink"/>
      <w:u w:val="single"/>
    </w:rPr>
  </w:style>
  <w:style w:type="paragraph" w:styleId="NormalWeb">
    <w:name w:val="Normal (Web)"/>
    <w:basedOn w:val="Normal"/>
    <w:uiPriority w:val="99"/>
    <w:unhideWhenUsed/>
    <w:rsid w:val="00B630E1"/>
    <w:pPr>
      <w:spacing w:before="100" w:beforeAutospacing="1" w:after="100" w:afterAutospacing="1"/>
    </w:pPr>
  </w:style>
  <w:style w:type="character" w:customStyle="1" w:styleId="apple-converted-space">
    <w:name w:val="apple-converted-space"/>
    <w:basedOn w:val="DefaultParagraphFont"/>
    <w:rsid w:val="00B630E1"/>
  </w:style>
  <w:style w:type="paragraph" w:styleId="NoSpacing">
    <w:name w:val="No Spacing"/>
    <w:uiPriority w:val="1"/>
    <w:qFormat/>
    <w:rsid w:val="00B630E1"/>
    <w:pPr>
      <w:spacing w:after="0" w:line="240" w:lineRule="auto"/>
    </w:pPr>
    <w:rPr>
      <w:rFonts w:ascii="Times New Roman" w:eastAsia="Times New Roman" w:hAnsi="Times New Roman" w:cs="Times New Roman"/>
      <w:sz w:val="20"/>
      <w:szCs w:val="20"/>
    </w:rPr>
  </w:style>
  <w:style w:type="paragraph" w:customStyle="1" w:styleId="heading2text">
    <w:name w:val="heading 2 text"/>
    <w:basedOn w:val="Normal"/>
    <w:link w:val="heading2textChar"/>
    <w:rsid w:val="0075327E"/>
    <w:pPr>
      <w:spacing w:after="240"/>
      <w:ind w:left="284"/>
      <w:jc w:val="both"/>
    </w:pPr>
    <w:rPr>
      <w:rFonts w:ascii="Tele-GroteskNor" w:hAnsi="Tele-GroteskNor"/>
    </w:rPr>
  </w:style>
  <w:style w:type="character" w:customStyle="1" w:styleId="heading2textChar">
    <w:name w:val="heading 2 text Char"/>
    <w:link w:val="heading2text"/>
    <w:rsid w:val="0075327E"/>
    <w:rPr>
      <w:rFonts w:ascii="Tele-GroteskNor" w:eastAsia="Times New Roman" w:hAnsi="Tele-GroteskNor"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107375">
      <w:bodyDiv w:val="1"/>
      <w:marLeft w:val="0"/>
      <w:marRight w:val="0"/>
      <w:marTop w:val="0"/>
      <w:marBottom w:val="0"/>
      <w:divBdr>
        <w:top w:val="none" w:sz="0" w:space="0" w:color="auto"/>
        <w:left w:val="none" w:sz="0" w:space="0" w:color="auto"/>
        <w:bottom w:val="none" w:sz="0" w:space="0" w:color="auto"/>
        <w:right w:val="none" w:sz="0" w:space="0" w:color="auto"/>
      </w:divBdr>
    </w:div>
    <w:div w:id="302319692">
      <w:bodyDiv w:val="1"/>
      <w:marLeft w:val="0"/>
      <w:marRight w:val="0"/>
      <w:marTop w:val="0"/>
      <w:marBottom w:val="0"/>
      <w:divBdr>
        <w:top w:val="none" w:sz="0" w:space="0" w:color="auto"/>
        <w:left w:val="none" w:sz="0" w:space="0" w:color="auto"/>
        <w:bottom w:val="none" w:sz="0" w:space="0" w:color="auto"/>
        <w:right w:val="none" w:sz="0" w:space="0" w:color="auto"/>
      </w:divBdr>
    </w:div>
    <w:div w:id="604574727">
      <w:bodyDiv w:val="1"/>
      <w:marLeft w:val="0"/>
      <w:marRight w:val="0"/>
      <w:marTop w:val="0"/>
      <w:marBottom w:val="0"/>
      <w:divBdr>
        <w:top w:val="none" w:sz="0" w:space="0" w:color="auto"/>
        <w:left w:val="none" w:sz="0" w:space="0" w:color="auto"/>
        <w:bottom w:val="none" w:sz="0" w:space="0" w:color="auto"/>
        <w:right w:val="none" w:sz="0" w:space="0" w:color="auto"/>
      </w:divBdr>
    </w:div>
    <w:div w:id="786314151">
      <w:bodyDiv w:val="1"/>
      <w:marLeft w:val="0"/>
      <w:marRight w:val="0"/>
      <w:marTop w:val="0"/>
      <w:marBottom w:val="0"/>
      <w:divBdr>
        <w:top w:val="none" w:sz="0" w:space="0" w:color="auto"/>
        <w:left w:val="none" w:sz="0" w:space="0" w:color="auto"/>
        <w:bottom w:val="none" w:sz="0" w:space="0" w:color="auto"/>
        <w:right w:val="none" w:sz="0" w:space="0" w:color="auto"/>
      </w:divBdr>
    </w:div>
    <w:div w:id="834882368">
      <w:bodyDiv w:val="1"/>
      <w:marLeft w:val="0"/>
      <w:marRight w:val="0"/>
      <w:marTop w:val="0"/>
      <w:marBottom w:val="0"/>
      <w:divBdr>
        <w:top w:val="none" w:sz="0" w:space="0" w:color="auto"/>
        <w:left w:val="none" w:sz="0" w:space="0" w:color="auto"/>
        <w:bottom w:val="none" w:sz="0" w:space="0" w:color="auto"/>
        <w:right w:val="none" w:sz="0" w:space="0" w:color="auto"/>
      </w:divBdr>
    </w:div>
    <w:div w:id="897783207">
      <w:bodyDiv w:val="1"/>
      <w:marLeft w:val="0"/>
      <w:marRight w:val="0"/>
      <w:marTop w:val="0"/>
      <w:marBottom w:val="0"/>
      <w:divBdr>
        <w:top w:val="none" w:sz="0" w:space="0" w:color="auto"/>
        <w:left w:val="none" w:sz="0" w:space="0" w:color="auto"/>
        <w:bottom w:val="none" w:sz="0" w:space="0" w:color="auto"/>
        <w:right w:val="none" w:sz="0" w:space="0" w:color="auto"/>
      </w:divBdr>
    </w:div>
    <w:div w:id="1445078638">
      <w:bodyDiv w:val="1"/>
      <w:marLeft w:val="0"/>
      <w:marRight w:val="0"/>
      <w:marTop w:val="0"/>
      <w:marBottom w:val="0"/>
      <w:divBdr>
        <w:top w:val="none" w:sz="0" w:space="0" w:color="auto"/>
        <w:left w:val="none" w:sz="0" w:space="0" w:color="auto"/>
        <w:bottom w:val="none" w:sz="0" w:space="0" w:color="auto"/>
        <w:right w:val="none" w:sz="0" w:space="0" w:color="auto"/>
      </w:divBdr>
    </w:div>
    <w:div w:id="150466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anneperry@blueclarity.co.uk" TargetMode="Externa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7794117</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BAC4E776-5843-7D41-BDC6-E54ADC22B521}">
  <ds:schemaRefs>
    <ds:schemaRef ds:uri="http://schemas.openxmlformats.org/officeDocument/2006/bibliography"/>
  </ds:schemaRefs>
</ds:datastoreItem>
</file>

<file path=customXml/itemProps2.xml><?xml version="1.0" encoding="utf-8"?>
<ds:datastoreItem xmlns:ds="http://schemas.openxmlformats.org/officeDocument/2006/customXml" ds:itemID="{3BD004EE-1A4D-4508-A7B4-5D0964137308}"/>
</file>

<file path=customXml/itemProps3.xml><?xml version="1.0" encoding="utf-8"?>
<ds:datastoreItem xmlns:ds="http://schemas.openxmlformats.org/officeDocument/2006/customXml" ds:itemID="{D128A73D-DB21-4AC3-B043-8FF6F08811F5}"/>
</file>

<file path=customXml/itemProps4.xml><?xml version="1.0" encoding="utf-8"?>
<ds:datastoreItem xmlns:ds="http://schemas.openxmlformats.org/officeDocument/2006/customXml" ds:itemID="{31314A9B-1671-425C-8EF3-4E111187B0C7}"/>
</file>

<file path=docProps/app.xml><?xml version="1.0" encoding="utf-8"?>
<Properties xmlns="http://schemas.openxmlformats.org/officeDocument/2006/extended-properties" xmlns:vt="http://schemas.openxmlformats.org/officeDocument/2006/docPropsVTypes">
  <Template>Normal.dotm</Template>
  <TotalTime>0</TotalTime>
  <Pages>2</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Darren Fenton</dc:creator>
  <cp:lastModifiedBy>Di Perry</cp:lastModifiedBy>
  <cp:revision>2</cp:revision>
  <cp:lastPrinted>2019-02-01T12:10:00Z</cp:lastPrinted>
  <dcterms:created xsi:type="dcterms:W3CDTF">2019-04-17T11:23:00Z</dcterms:created>
  <dcterms:modified xsi:type="dcterms:W3CDTF">2019-04-17T11:23:00Z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